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6A8FA" w14:textId="77777777" w:rsidR="001B7B9B" w:rsidRDefault="001B7B9B">
      <w:r>
        <w:t>TEST 9</w:t>
      </w:r>
    </w:p>
    <w:p w14:paraId="13059957" w14:textId="48BCEC6B" w:rsidR="00FE09D4" w:rsidRDefault="001B7B9B">
      <w:r w:rsidRPr="001B7B9B">
        <w:t>Pokuste se porovnat citlivost na expresivní výrazy v původní anglické a v nové české verzi vašeho textu. Soustřeďte se na postup hry – od prvních scén ke konci. Je třeba v češtině zmírňovat expresivitu textu, a pokud – kdy?</w:t>
      </w:r>
    </w:p>
    <w:sectPr w:rsidR="00FE0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9B"/>
    <w:rsid w:val="001B7B9B"/>
    <w:rsid w:val="002C2B0C"/>
    <w:rsid w:val="004752F5"/>
    <w:rsid w:val="00FE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8AFB5"/>
  <w15:chartTrackingRefBased/>
  <w15:docId w15:val="{CC3AADF1-626F-4C12-BEDF-E506F8AC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198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Zahirović Hasan, Ph.D., Mgr.</dc:creator>
  <cp:keywords/>
  <dc:description/>
  <cp:lastModifiedBy>Zahirović Hasan, Ph.D., Mgr.</cp:lastModifiedBy>
  <cp:revision>2</cp:revision>
  <dcterms:created xsi:type="dcterms:W3CDTF">2023-08-13T12:09:00Z</dcterms:created>
  <dcterms:modified xsi:type="dcterms:W3CDTF">2023-08-13T12:09:00Z</dcterms:modified>
</cp:coreProperties>
</file>