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ADF" w:rsidRPr="00E34077" w:rsidRDefault="002D6D6D">
      <w:pPr>
        <w:rPr>
          <w:rFonts w:ascii="Times New Roman" w:hAnsi="Times New Roman"/>
          <w:b/>
          <w:sz w:val="28"/>
        </w:rPr>
      </w:pPr>
      <w:r w:rsidRPr="00E34077">
        <w:rPr>
          <w:rFonts w:ascii="Times New Roman" w:hAnsi="Times New Roman"/>
          <w:b/>
          <w:sz w:val="28"/>
        </w:rPr>
        <w:t xml:space="preserve">Témata </w:t>
      </w:r>
      <w:r w:rsidR="008A6029">
        <w:rPr>
          <w:rFonts w:ascii="Times New Roman" w:hAnsi="Times New Roman"/>
          <w:b/>
          <w:sz w:val="28"/>
        </w:rPr>
        <w:t>seminárních prací</w:t>
      </w:r>
      <w:r w:rsidRPr="00E34077">
        <w:rPr>
          <w:rFonts w:ascii="Times New Roman" w:hAnsi="Times New Roman"/>
          <w:b/>
          <w:sz w:val="28"/>
        </w:rPr>
        <w:t>:</w:t>
      </w:r>
    </w:p>
    <w:p w:rsidR="002D6D6D" w:rsidRPr="006F0C71" w:rsidRDefault="002D6D6D">
      <w:pPr>
        <w:rPr>
          <w:rFonts w:ascii="Times New Roman" w:hAnsi="Times New Roman"/>
          <w:b/>
          <w:sz w:val="28"/>
        </w:rPr>
      </w:pPr>
    </w:p>
    <w:p w:rsidR="002D6D6D" w:rsidRDefault="002D6D6D" w:rsidP="002D6D6D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 w:rsidRPr="006F0C71">
        <w:rPr>
          <w:rFonts w:ascii="Times New Roman" w:hAnsi="Times New Roman"/>
          <w:sz w:val="28"/>
        </w:rPr>
        <w:t>Historie vybraného podniku</w:t>
      </w:r>
    </w:p>
    <w:p w:rsidR="0033587C" w:rsidRPr="006F0C71" w:rsidRDefault="0033587C" w:rsidP="002D6D6D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Osudy vybraných podnikatelů 19. a 20. století </w:t>
      </w:r>
    </w:p>
    <w:p w:rsidR="00761A7E" w:rsidRPr="006F0C71" w:rsidRDefault="00410DB0" w:rsidP="00410DB0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Baťovy závody a jejich výjimečnost</w:t>
      </w:r>
      <w:r w:rsidR="008A6029">
        <w:rPr>
          <w:rFonts w:ascii="Times New Roman" w:hAnsi="Times New Roman"/>
          <w:sz w:val="28"/>
        </w:rPr>
        <w:t xml:space="preserve"> (např. systém řízení v Baťových závodech, vzdělávání, sociální politika, osobnosti, město Zlín atd.)</w:t>
      </w:r>
    </w:p>
    <w:p w:rsidR="00761A7E" w:rsidRPr="006F0C71" w:rsidRDefault="002D6D6D" w:rsidP="002D6D6D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 w:rsidRPr="006F0C71">
        <w:rPr>
          <w:rFonts w:ascii="Times New Roman" w:hAnsi="Times New Roman"/>
          <w:sz w:val="28"/>
        </w:rPr>
        <w:t>Významné osobnosti hospodářského života</w:t>
      </w:r>
      <w:r w:rsidR="00761A7E" w:rsidRPr="006F0C71">
        <w:rPr>
          <w:rFonts w:ascii="Times New Roman" w:hAnsi="Times New Roman"/>
          <w:sz w:val="28"/>
        </w:rPr>
        <w:t xml:space="preserve"> </w:t>
      </w:r>
      <w:r w:rsidR="00F37531" w:rsidRPr="006F0C71">
        <w:rPr>
          <w:rFonts w:ascii="Times New Roman" w:hAnsi="Times New Roman"/>
          <w:sz w:val="28"/>
        </w:rPr>
        <w:t xml:space="preserve">ČSR </w:t>
      </w:r>
      <w:proofErr w:type="gramStart"/>
      <w:r w:rsidR="00761A7E" w:rsidRPr="006F0C71">
        <w:rPr>
          <w:rFonts w:ascii="Times New Roman" w:hAnsi="Times New Roman"/>
          <w:sz w:val="28"/>
        </w:rPr>
        <w:t>I  -</w:t>
      </w:r>
      <w:proofErr w:type="gramEnd"/>
      <w:r w:rsidR="00761A7E" w:rsidRPr="006F0C71">
        <w:rPr>
          <w:rFonts w:ascii="Times New Roman" w:hAnsi="Times New Roman"/>
          <w:sz w:val="28"/>
        </w:rPr>
        <w:t xml:space="preserve"> </w:t>
      </w:r>
      <w:r w:rsidRPr="006F0C71">
        <w:rPr>
          <w:rFonts w:ascii="Times New Roman" w:hAnsi="Times New Roman"/>
          <w:sz w:val="28"/>
        </w:rPr>
        <w:t>Alois Rašín</w:t>
      </w:r>
    </w:p>
    <w:p w:rsidR="00761A7E" w:rsidRPr="006F0C71" w:rsidRDefault="00761A7E" w:rsidP="00F37531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 w:rsidRPr="006F0C71">
        <w:rPr>
          <w:rFonts w:ascii="Times New Roman" w:hAnsi="Times New Roman"/>
          <w:sz w:val="28"/>
        </w:rPr>
        <w:t xml:space="preserve">Významné osobnosti hospodářského života </w:t>
      </w:r>
      <w:r w:rsidR="00F37531" w:rsidRPr="006F0C71">
        <w:rPr>
          <w:rFonts w:ascii="Times New Roman" w:hAnsi="Times New Roman"/>
          <w:sz w:val="28"/>
        </w:rPr>
        <w:t xml:space="preserve">ČSR </w:t>
      </w:r>
      <w:proofErr w:type="gramStart"/>
      <w:r w:rsidRPr="006F0C71">
        <w:rPr>
          <w:rFonts w:ascii="Times New Roman" w:hAnsi="Times New Roman"/>
          <w:sz w:val="28"/>
        </w:rPr>
        <w:t>II  -</w:t>
      </w:r>
      <w:proofErr w:type="gramEnd"/>
      <w:r w:rsidRPr="006F0C71">
        <w:rPr>
          <w:rFonts w:ascii="Times New Roman" w:hAnsi="Times New Roman"/>
          <w:sz w:val="28"/>
        </w:rPr>
        <w:t xml:space="preserve"> Jaroslav Preis</w:t>
      </w:r>
      <w:r w:rsidR="00F37531" w:rsidRPr="006F0C71">
        <w:rPr>
          <w:rFonts w:ascii="Times New Roman" w:hAnsi="Times New Roman"/>
          <w:sz w:val="28"/>
        </w:rPr>
        <w:t>s</w:t>
      </w:r>
    </w:p>
    <w:p w:rsidR="002D6D6D" w:rsidRPr="006F0C71" w:rsidRDefault="002D6D6D" w:rsidP="002D6D6D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 w:rsidRPr="006F0C71">
        <w:rPr>
          <w:rFonts w:ascii="Times New Roman" w:hAnsi="Times New Roman"/>
          <w:sz w:val="28"/>
        </w:rPr>
        <w:t>Konfiskace židovského majetku</w:t>
      </w:r>
      <w:r w:rsidR="00D12653" w:rsidRPr="006F0C71">
        <w:rPr>
          <w:rFonts w:ascii="Times New Roman" w:hAnsi="Times New Roman"/>
          <w:sz w:val="28"/>
        </w:rPr>
        <w:t xml:space="preserve"> v době nacistické okupace</w:t>
      </w:r>
    </w:p>
    <w:p w:rsidR="002D6D6D" w:rsidRDefault="002D6D6D" w:rsidP="002D6D6D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 w:rsidRPr="006F0C71">
        <w:rPr>
          <w:rFonts w:ascii="Times New Roman" w:hAnsi="Times New Roman"/>
          <w:sz w:val="28"/>
        </w:rPr>
        <w:t>Likvidace živnostenského podnikání</w:t>
      </w:r>
      <w:r w:rsidR="00D12653" w:rsidRPr="006F0C71">
        <w:rPr>
          <w:rFonts w:ascii="Times New Roman" w:hAnsi="Times New Roman"/>
          <w:sz w:val="28"/>
        </w:rPr>
        <w:t xml:space="preserve"> po roce 1948</w:t>
      </w:r>
    </w:p>
    <w:p w:rsidR="00AC01FB" w:rsidRDefault="00AC01FB" w:rsidP="002D6D6D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Ekonomická transformace po roce 1989</w:t>
      </w:r>
    </w:p>
    <w:p w:rsidR="00AC01FB" w:rsidRPr="006F0C71" w:rsidRDefault="00AC01FB" w:rsidP="00AC01FB">
      <w:pPr>
        <w:pStyle w:val="Odstavecseseznamem"/>
        <w:rPr>
          <w:rFonts w:ascii="Times New Roman" w:hAnsi="Times New Roman"/>
          <w:sz w:val="28"/>
        </w:rPr>
      </w:pPr>
    </w:p>
    <w:p w:rsidR="008A6029" w:rsidRDefault="008A6029" w:rsidP="008A6029">
      <w:pPr>
        <w:rPr>
          <w:rFonts w:ascii="Times New Roman" w:hAnsi="Times New Roman"/>
          <w:sz w:val="24"/>
        </w:rPr>
      </w:pPr>
    </w:p>
    <w:p w:rsidR="002D6D6D" w:rsidRPr="008A6029" w:rsidRDefault="008A6029" w:rsidP="008A6029">
      <w:pPr>
        <w:rPr>
          <w:rFonts w:ascii="Times New Roman" w:hAnsi="Times New Roman"/>
          <w:sz w:val="28"/>
        </w:rPr>
      </w:pPr>
      <w:r w:rsidRPr="008A6029">
        <w:rPr>
          <w:rFonts w:ascii="Times New Roman" w:hAnsi="Times New Roman"/>
          <w:b/>
          <w:sz w:val="28"/>
        </w:rPr>
        <w:t>Struktura a rozsah práce:</w:t>
      </w:r>
      <w:r w:rsidRPr="008A6029">
        <w:rPr>
          <w:rFonts w:ascii="Times New Roman" w:hAnsi="Times New Roman"/>
          <w:sz w:val="28"/>
        </w:rPr>
        <w:t xml:space="preserve"> Práce by měla obsahovat úvod (kolem půl strany), dále vlastní text o rozsahu min. 5 stran rozdělený na kapitoly, poté shrnující závěr (opět kolem půl strany) a seznam použité literatury. Text by měl obsahovat citace použité literatury</w:t>
      </w:r>
      <w:bookmarkStart w:id="0" w:name="_GoBack"/>
      <w:bookmarkEnd w:id="0"/>
      <w:r w:rsidRPr="008A6029">
        <w:rPr>
          <w:rFonts w:ascii="Times New Roman" w:hAnsi="Times New Roman"/>
          <w:sz w:val="28"/>
        </w:rPr>
        <w:t xml:space="preserve"> podle pokynu děkana č. 2/2020.  </w:t>
      </w:r>
    </w:p>
    <w:sectPr w:rsidR="002D6D6D" w:rsidRPr="008A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91AC9"/>
    <w:multiLevelType w:val="hybridMultilevel"/>
    <w:tmpl w:val="ABCC1B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431476"/>
    <w:multiLevelType w:val="hybridMultilevel"/>
    <w:tmpl w:val="6EEC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335D2"/>
    <w:multiLevelType w:val="hybridMultilevel"/>
    <w:tmpl w:val="CD0CE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19A"/>
    <w:multiLevelType w:val="hybridMultilevel"/>
    <w:tmpl w:val="EEBC6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14"/>
    <w:rsid w:val="001C393C"/>
    <w:rsid w:val="002D6D6D"/>
    <w:rsid w:val="0033587C"/>
    <w:rsid w:val="00364BCC"/>
    <w:rsid w:val="00410DB0"/>
    <w:rsid w:val="006F0C71"/>
    <w:rsid w:val="00761A7E"/>
    <w:rsid w:val="00896ADF"/>
    <w:rsid w:val="008A6029"/>
    <w:rsid w:val="00AC01FB"/>
    <w:rsid w:val="00B64714"/>
    <w:rsid w:val="00D12653"/>
    <w:rsid w:val="00E34077"/>
    <w:rsid w:val="00F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F935"/>
  <w15:chartTrackingRefBased/>
  <w15:docId w15:val="{F1C4187F-419B-4896-ACA6-24E11B5F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nenicka</dc:creator>
  <cp:keywords/>
  <dc:description/>
  <cp:lastModifiedBy>Lubomír Nenička</cp:lastModifiedBy>
  <cp:revision>2</cp:revision>
  <dcterms:created xsi:type="dcterms:W3CDTF">2021-10-13T11:01:00Z</dcterms:created>
  <dcterms:modified xsi:type="dcterms:W3CDTF">2021-10-13T11:01:00Z</dcterms:modified>
</cp:coreProperties>
</file>