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B17" w:rsidRPr="00B81B17" w:rsidRDefault="00B81B17" w:rsidP="00B81B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r w:rsidRPr="00B81B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 xml:space="preserve">Solutions </w: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4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Sentences and Negation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BA80A0F" wp14:editId="638F45D1">
            <wp:extent cx="4160520" cy="1684020"/>
            <wp:effectExtent l="0" t="0" r="0" b="0"/>
            <wp:docPr id="186" name="obrázek 186" descr="negation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negation_e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Each of these sentences is a closed sentence (an objective statement which is either true or false).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5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A1771FE" wp14:editId="351B6486">
            <wp:extent cx="4160520" cy="1676400"/>
            <wp:effectExtent l="0" t="0" r="0" b="0"/>
            <wp:docPr id="188" name="obrázek 188" descr="negation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negation_ex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"Jenny does not ride the bus" is the negation of "Jenny rides the bus."  The negation of p is "not p."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6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7402CC5" wp14:editId="18AB0510">
            <wp:extent cx="4152900" cy="1691640"/>
            <wp:effectExtent l="0" t="0" r="0" b="3810"/>
            <wp:docPr id="190" name="obrázek 190" descr="negation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negation_e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 ~x represents the negation of x.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pict>
          <v:rect id="_x0000_i1027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1EDCD5D" wp14:editId="0FBE1554">
            <wp:extent cx="4160520" cy="2339340"/>
            <wp:effectExtent l="0" t="0" r="0" b="3810"/>
            <wp:docPr id="192" name="obrázek 192" descr="negation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negation_ex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 ~a represents the negation of a.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8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007BC60" wp14:editId="79475E77">
            <wp:extent cx="4160520" cy="1836420"/>
            <wp:effectExtent l="0" t="0" r="0" b="0"/>
            <wp:docPr id="194" name="obrázek 194" descr="negation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negation_ex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Choice 4 has a variable in it. An open sentence is a statement which contains a variable and becomes either true or false depending on the value that replaces the variable.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9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10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Conjunction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AEB5329" wp14:editId="3DCC1D36">
            <wp:extent cx="4145280" cy="1684020"/>
            <wp:effectExtent l="0" t="0" r="7620" b="0"/>
            <wp:docPr id="196" name="obrázek 196" descr="conjunction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conjunction_ex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lastRenderedPageBreak/>
        <w:t>"Jill eats pizza and Sam eats pretzels" is a conjunction. A conjunction is a compound statement formed by joining two statements with the connector AND.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0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B30D89C" wp14:editId="5100B2FF">
            <wp:extent cx="4175760" cy="1691640"/>
            <wp:effectExtent l="0" t="0" r="0" b="3810"/>
            <wp:docPr id="198" name="obrázek 198" descr="conjunction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conjunction_ex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conjunction "p and q" is symbolized by 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BF2C8B2" wp14:editId="6CFF0775">
            <wp:extent cx="152400" cy="137160"/>
            <wp:effectExtent l="0" t="0" r="0" b="0"/>
            <wp:docPr id="199" name="obrázek 199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1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7126852" wp14:editId="53439E6A">
            <wp:extent cx="4160520" cy="1691640"/>
            <wp:effectExtent l="0" t="0" r="0" b="3810"/>
            <wp:docPr id="201" name="obrázek 201" descr="conjunction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onjunction_ex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 conjunction is a compound statement formed by joining two statements with the connector AND.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2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A58554D" wp14:editId="224F0096">
            <wp:extent cx="4160520" cy="1714500"/>
            <wp:effectExtent l="0" t="0" r="0" b="0"/>
            <wp:docPr id="203" name="obrázek 203" descr="conjunction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onjunction_ex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truth value of 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9CD2EC8" wp14:editId="43D13285">
            <wp:extent cx="152400" cy="137160"/>
            <wp:effectExtent l="0" t="0" r="0" b="0"/>
            <wp:docPr id="204" name="obrázek 204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 is false. A conjunction is true when both of its combined parts are true, otherwise it is false.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pict>
          <v:rect id="_x0000_i1033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61F8856" wp14:editId="267D82AD">
            <wp:extent cx="4152900" cy="2499360"/>
            <wp:effectExtent l="0" t="0" r="0" b="0"/>
            <wp:docPr id="206" name="obrázek 206" descr="conjunction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onjunction_ex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When y = 2, the statement r is true and the statement s is true (i.e., The number 2 is both prime and even). Therefore, the conjunction r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2BDF80C" wp14:editId="5BFEF251">
            <wp:extent cx="152400" cy="137160"/>
            <wp:effectExtent l="0" t="0" r="0" b="0"/>
            <wp:docPr id="207" name="obrázek 207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 is true when y = 2.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4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17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Disjunction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EDC9312" wp14:editId="3A334F1C">
            <wp:extent cx="4160520" cy="1706880"/>
            <wp:effectExtent l="0" t="0" r="0" b="7620"/>
            <wp:docPr id="209" name="obrázek 209" descr="disjunction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disjunction_ex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 disjunction is a compound statement formed by joining two statements with the connector OR.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5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4026B13" wp14:editId="4EF53076">
            <wp:extent cx="4160520" cy="1684020"/>
            <wp:effectExtent l="0" t="0" r="0" b="0"/>
            <wp:docPr id="211" name="obrázek 211" descr="disjunction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disjunction_ex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lastRenderedPageBreak/>
        <w:t>The statement 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BD2A2AD" wp14:editId="31298F80">
            <wp:extent cx="152400" cy="137160"/>
            <wp:effectExtent l="0" t="0" r="0" b="0"/>
            <wp:docPr id="212" name="obrázek 212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 is a disjunction.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6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0ADBC59" wp14:editId="5D6EED71">
            <wp:extent cx="4175760" cy="1676400"/>
            <wp:effectExtent l="0" t="0" r="0" b="0"/>
            <wp:docPr id="214" name="obrázek 214" descr="disjunction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disjunction_ex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 disjunction is a compound statement formed by joining two statements with the connector OR.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7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09EDE35" wp14:editId="23E8EB19">
            <wp:extent cx="4152900" cy="1691640"/>
            <wp:effectExtent l="0" t="0" r="0" b="3810"/>
            <wp:docPr id="216" name="obrázek 216" descr="disjunction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disjunction_ex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If b is true then ~b is false.  A disjunction is false when both statements are false. Therefore, the disjunction 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9BF8643" wp14:editId="1AFF8769">
            <wp:extent cx="152400" cy="137160"/>
            <wp:effectExtent l="0" t="0" r="0" b="0"/>
            <wp:docPr id="217" name="obrázek 217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~b is false.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8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D3D7AE6" wp14:editId="4E6A9C23">
            <wp:extent cx="4160520" cy="2484120"/>
            <wp:effectExtent l="0" t="0" r="0" b="0"/>
            <wp:docPr id="219" name="obrázek 219" descr="disjunction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disjunction_ex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lastRenderedPageBreak/>
        <w:t>When y = 3, the statement r is true and the statement s is false. Therefore, all three choices list true statements.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39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24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Conditional Statements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9F7CCEE" wp14:editId="3FC2D963">
            <wp:extent cx="5074920" cy="1684020"/>
            <wp:effectExtent l="0" t="0" r="0" b="0"/>
            <wp:docPr id="221" name="obrázek 221" descr="conditional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conditional_ex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 conditional statement is an if-then statement in which p is a hypothesis and q is a conclusion.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0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B137DC4" wp14:editId="61D74FAB">
            <wp:extent cx="5074920" cy="2354580"/>
            <wp:effectExtent l="0" t="0" r="0" b="7620"/>
            <wp:docPr id="223" name="obrázek 223" descr="conditional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conditional_ex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The hypothesis is r and the conclusion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is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s. The logical connector in a conditional statement is denoted by the symbol 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5CCCF13" wp14:editId="4ACD3F46">
            <wp:extent cx="205740" cy="99060"/>
            <wp:effectExtent l="0" t="0" r="3810" b="0"/>
            <wp:docPr id="224" name="obrázek 224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1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27A57ECD" wp14:editId="11DBB1ED">
            <wp:extent cx="5059680" cy="1836420"/>
            <wp:effectExtent l="0" t="0" r="7620" b="0"/>
            <wp:docPr id="226" name="obrázek 226" descr="conditional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onditional_ex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conditional is defined to be true unless a true hypothesis leads to a false conclusion.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2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010A372" wp14:editId="6AAE5526">
            <wp:extent cx="5074920" cy="2194560"/>
            <wp:effectExtent l="0" t="0" r="0" b="0"/>
            <wp:docPr id="228" name="obrázek 228" descr="conditional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onditional_ex4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When x=2, hypothesis a is true and conclusion b is false. When a true hypothesis leads to a false conclusion, the conditional is false.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Thus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when x=2, conditional 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95B1FF5" wp14:editId="327CF61C">
            <wp:extent cx="205740" cy="99060"/>
            <wp:effectExtent l="0" t="0" r="3810" b="0"/>
            <wp:docPr id="229" name="obrázek 229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 is false.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3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A07D417" wp14:editId="0243BD19">
            <wp:extent cx="5067300" cy="1836420"/>
            <wp:effectExtent l="0" t="0" r="0" b="0"/>
            <wp:docPr id="231" name="obrázek 231" descr="conditional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onditional_ex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When x=9, hypothesis a is false and conclusion b is true. By definition, conditional 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96071D6" wp14:editId="7C6FDD39">
            <wp:extent cx="205740" cy="99060"/>
            <wp:effectExtent l="0" t="0" r="3810" b="0"/>
            <wp:docPr id="232" name="obrázek 232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 is true.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pict>
          <v:rect id="_x0000_i1044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31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Compound Statements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676270A" wp14:editId="513B942A">
            <wp:extent cx="4320540" cy="2369820"/>
            <wp:effectExtent l="0" t="0" r="3810" b="0"/>
            <wp:docPr id="234" name="obrázek 234" descr="compound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ompound_ex1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compound statement (a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DC4879F" wp14:editId="27D845F3">
            <wp:extent cx="152400" cy="137160"/>
            <wp:effectExtent l="0" t="0" r="0" b="0"/>
            <wp:docPr id="235" name="obrázek 235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793A233" wp14:editId="68E2F0C2">
            <wp:extent cx="205740" cy="99060"/>
            <wp:effectExtent l="0" t="0" r="3810" b="0"/>
            <wp:docPr id="236" name="obrázek 236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~b is a conditional, where the hypothesis is the disjunction "a or b" and the conclusion is ~b.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5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8C2827A" wp14:editId="2E0A4271">
            <wp:extent cx="4312920" cy="1836420"/>
            <wp:effectExtent l="0" t="0" r="0" b="0"/>
            <wp:docPr id="238" name="obrázek 238" descr="compound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ompound_ex2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If r and s are false statements, then (~r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91479FB" wp14:editId="72AA8976">
            <wp:extent cx="152400" cy="137160"/>
            <wp:effectExtent l="0" t="0" r="0" b="0"/>
            <wp:docPr id="239" name="obrázek 239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1986F2C" wp14:editId="71FE50E3">
            <wp:extent cx="205740" cy="99060"/>
            <wp:effectExtent l="0" t="0" r="3810" b="0"/>
            <wp:docPr id="240" name="obrázek 240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 is true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2"/>
        <w:gridCol w:w="212"/>
        <w:gridCol w:w="288"/>
        <w:gridCol w:w="622"/>
        <w:gridCol w:w="1205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~r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~r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4FEDAE6B" wp14:editId="2534AC69">
                  <wp:extent cx="152400" cy="137160"/>
                  <wp:effectExtent l="0" t="0" r="0" b="0"/>
                  <wp:docPr id="241" name="obrázek 241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(~r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C492AFE" wp14:editId="6555C005">
                  <wp:extent cx="152400" cy="137160"/>
                  <wp:effectExtent l="0" t="0" r="0" b="0"/>
                  <wp:docPr id="242" name="obrázek 242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4E033BB2" wp14:editId="37E65418">
                  <wp:extent cx="205740" cy="99060"/>
                  <wp:effectExtent l="0" t="0" r="3810" b="0"/>
                  <wp:docPr id="243" name="obrázek 243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6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01BF81C7" wp14:editId="769263E7">
            <wp:extent cx="4335780" cy="1737360"/>
            <wp:effectExtent l="0" t="0" r="7620" b="0"/>
            <wp:docPr id="245" name="obrázek 245" descr="compound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ompound_ex4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truth values of (~x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AE25462" wp14:editId="4DC8F26F">
            <wp:extent cx="152400" cy="137160"/>
            <wp:effectExtent l="0" t="0" r="0" b="0"/>
            <wp:docPr id="246" name="obrázek 246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7CC0A12" wp14:editId="19D6F5A7">
            <wp:extent cx="205740" cy="99060"/>
            <wp:effectExtent l="0" t="0" r="3810" b="0"/>
            <wp:docPr id="247" name="obrázek 247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y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are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28"/>
        <w:gridCol w:w="688"/>
        <w:gridCol w:w="129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~x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9AB368B" wp14:editId="7C427A69">
                  <wp:extent cx="152400" cy="137160"/>
                  <wp:effectExtent l="0" t="0" r="0" b="0"/>
                  <wp:docPr id="248" name="obrázek 248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(~x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85862D0" wp14:editId="7A592DC7">
                  <wp:extent cx="152400" cy="137160"/>
                  <wp:effectExtent l="0" t="0" r="0" b="0"/>
                  <wp:docPr id="249" name="obrázek 249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1D3AA31" wp14:editId="6662B2F7">
                  <wp:extent cx="205740" cy="99060"/>
                  <wp:effectExtent l="0" t="0" r="3810" b="0"/>
                  <wp:docPr id="250" name="obrázek 250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7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A205001" wp14:editId="5671129B">
            <wp:extent cx="4320540" cy="1859280"/>
            <wp:effectExtent l="0" t="0" r="3810" b="7620"/>
            <wp:docPr id="252" name="obrázek 252" descr="compound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ompound_ex5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truth values of ~p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4A9EDD0" wp14:editId="2D8D532E">
            <wp:extent cx="205740" cy="99060"/>
            <wp:effectExtent l="0" t="0" r="3810" b="0"/>
            <wp:docPr id="253" name="obrázek 253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61507EC" wp14:editId="5A32C1CF">
            <wp:extent cx="152400" cy="137160"/>
            <wp:effectExtent l="0" t="0" r="0" b="0"/>
            <wp:docPr id="254" name="obrázek 254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~q) are {T, T, F, F},</w:t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cs-CZ"/>
        </w:rPr>
        <w:br/>
      </w: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28"/>
        <w:gridCol w:w="328"/>
        <w:gridCol w:w="688"/>
        <w:gridCol w:w="142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1FDDCDE4" wp14:editId="7F0917FB">
                  <wp:extent cx="152400" cy="137160"/>
                  <wp:effectExtent l="0" t="0" r="0" b="0"/>
                  <wp:docPr id="255" name="obrázek 255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1B305FB3" wp14:editId="6EB8CD4E">
                  <wp:extent cx="205740" cy="99060"/>
                  <wp:effectExtent l="0" t="0" r="3810" b="0"/>
                  <wp:docPr id="256" name="obrázek 256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9D40E86" wp14:editId="7B2C995F">
                  <wp:extent cx="152400" cy="137160"/>
                  <wp:effectExtent l="0" t="0" r="0" b="0"/>
                  <wp:docPr id="257" name="obrázek 257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~q)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8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36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Biconditional Statements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3100F6D6" wp14:editId="12A3DE7B">
            <wp:extent cx="5120640" cy="2339340"/>
            <wp:effectExtent l="0" t="0" r="3810" b="3810"/>
            <wp:docPr id="259" name="obrázek 259" descr="biconditional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iconditional_ex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Biconditional 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D0A30B5" wp14:editId="441205B7">
            <wp:extent cx="228600" cy="83820"/>
            <wp:effectExtent l="0" t="0" r="0" b="0"/>
            <wp:docPr id="260" name="obrázek 260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 represents "p if and only if q," where p is a hypothesis and q is a conclusion.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49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7150029" wp14:editId="2CFFA3C9">
            <wp:extent cx="5120640" cy="2354580"/>
            <wp:effectExtent l="0" t="0" r="3810" b="7620"/>
            <wp:docPr id="262" name="obrázek 262" descr="biconditional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iconditional_ex2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The hypothesis is "11 is prime" and the conclusion is "11 is odd".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So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r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BB41030" wp14:editId="4C854232">
            <wp:extent cx="228600" cy="83820"/>
            <wp:effectExtent l="0" t="0" r="0" b="0"/>
            <wp:docPr id="263" name="obrázek 263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 represents, "11 is prime if and only 11 is odd."  The "if and only if" is abbreviated with "</w:t>
      </w:r>
      <w:proofErr w:type="spell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iff</w:t>
      </w:r>
      <w:proofErr w:type="spell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" in choice 3.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0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7192BB14" wp14:editId="16BB385F">
            <wp:extent cx="5113020" cy="2362200"/>
            <wp:effectExtent l="0" t="0" r="0" b="0"/>
            <wp:docPr id="265" name="obrázek 265" descr="biconditional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biconditional_ex3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When proving the statement p </w:t>
      </w:r>
      <w:proofErr w:type="spell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iff</w:t>
      </w:r>
      <w:proofErr w:type="spell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q, it is equivalent to proving both of the statements "if p, then q" and "if q, then p". Since these conditionals were given in the problem, 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51FF464" wp14:editId="3D46EB29">
            <wp:extent cx="228600" cy="83820"/>
            <wp:effectExtent l="0" t="0" r="0" b="0"/>
            <wp:docPr id="266" name="obrázek 266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y is biconditional. Therefore,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each  statement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listed in choice 1, 2 and 3 is true.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1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A3DCE32" wp14:editId="7EA147C5">
            <wp:extent cx="5113020" cy="1958340"/>
            <wp:effectExtent l="0" t="0" r="0" b="3810"/>
            <wp:docPr id="268" name="obrázek 268" descr="biconditional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iconditional_ex4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biconditional 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01C37BF" wp14:editId="7FD68B35">
            <wp:extent cx="228600" cy="83820"/>
            <wp:effectExtent l="0" t="0" r="0" b="0"/>
            <wp:docPr id="269" name="obrázek 269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q represents "p if and only if q", where p is a hypothesis and q is a conclusion.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So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m is the hypothesis of m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5935D3A" wp14:editId="52C5526C">
            <wp:extent cx="228600" cy="83820"/>
            <wp:effectExtent l="0" t="0" r="0" b="0"/>
            <wp:docPr id="270" name="obrázek 270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n.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2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E3EA3FB" wp14:editId="215482E9">
            <wp:extent cx="5113020" cy="1828800"/>
            <wp:effectExtent l="0" t="0" r="0" b="0"/>
            <wp:docPr id="272" name="obrázek 272" descr="biconditional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iconditional_ex5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lastRenderedPageBreak/>
        <w:t xml:space="preserve">None of these statements is biconditional:  one can sleep without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snoring;  Mary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can eat pudding today that is not custard; it can be cloudy without any rain.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3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43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Tautologies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2D741C5" wp14:editId="11B5D3EF">
            <wp:extent cx="5120640" cy="1722120"/>
            <wp:effectExtent l="0" t="0" r="3810" b="0"/>
            <wp:docPr id="274" name="obrázek 274" descr="tautologies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tautologies_ex1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 compound statement, that is always true regardless of the truth value of the individual statements, is defined to be a tautology. The disjunction of a statement and its negation is a tautology.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4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5E8127E" wp14:editId="35FE1CD0">
            <wp:extent cx="5113020" cy="1684020"/>
            <wp:effectExtent l="0" t="0" r="0" b="0"/>
            <wp:docPr id="276" name="obrázek 276" descr="tautologies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tautologies_ex2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No, the conditional statement s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31A3CC5" wp14:editId="26B78478">
            <wp:extent cx="205740" cy="99060"/>
            <wp:effectExtent l="0" t="0" r="3810" b="0"/>
            <wp:docPr id="277" name="obrázek 277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~s is not a tautology. See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302"/>
        <w:gridCol w:w="725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~s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09A38F8" wp14:editId="377F9BB4">
                  <wp:extent cx="205740" cy="99060"/>
                  <wp:effectExtent l="0" t="0" r="3810" b="0"/>
                  <wp:docPr id="278" name="obrázek 278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~s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5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334D47BE" wp14:editId="5236EDAE">
            <wp:extent cx="5113020" cy="1691640"/>
            <wp:effectExtent l="0" t="0" r="0" b="3810"/>
            <wp:docPr id="280" name="obrázek 280" descr="tautologies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tautologies_ex3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Yes, the statement [(p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6C60955" wp14:editId="448F5CFC">
            <wp:extent cx="152400" cy="137160"/>
            <wp:effectExtent l="0" t="0" r="0" b="0"/>
            <wp:docPr id="281" name="obrázek 281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660DC64" wp14:editId="0F8D9E65">
            <wp:extent cx="152400" cy="137160"/>
            <wp:effectExtent l="0" t="0" r="0" b="0"/>
            <wp:docPr id="282" name="obrázek 282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~p]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CF3D25A" wp14:editId="3C1A6694">
            <wp:extent cx="205740" cy="99060"/>
            <wp:effectExtent l="0" t="0" r="3810" b="0"/>
            <wp:docPr id="283" name="obrázek 283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</w:t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cs-CZ"/>
        </w:rPr>
        <w:br/>
      </w: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is a tautology since its truth values are {T, T, T, T}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28"/>
        <w:gridCol w:w="558"/>
        <w:gridCol w:w="1208"/>
        <w:gridCol w:w="181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0D9A15C" wp14:editId="077976A0">
                  <wp:extent cx="152400" cy="137160"/>
                  <wp:effectExtent l="0" t="0" r="0" b="0"/>
                  <wp:docPr id="284" name="obrázek 284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8101805" wp14:editId="4D9F9945">
                  <wp:extent cx="152400" cy="137160"/>
                  <wp:effectExtent l="0" t="0" r="0" b="0"/>
                  <wp:docPr id="285" name="obrázek 285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C764A3C" wp14:editId="34D92B68">
                  <wp:extent cx="152400" cy="137160"/>
                  <wp:effectExtent l="0" t="0" r="0" b="0"/>
                  <wp:docPr id="286" name="obrázek 286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[(p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10AD881" wp14:editId="1B2921D3">
                  <wp:extent cx="152400" cy="137160"/>
                  <wp:effectExtent l="0" t="0" r="0" b="0"/>
                  <wp:docPr id="287" name="obrázek 287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820BEAD" wp14:editId="7D1F4BD8">
                  <wp:extent cx="152400" cy="137160"/>
                  <wp:effectExtent l="0" t="0" r="0" b="0"/>
                  <wp:docPr id="288" name="obrázek 288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~p]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1B3FEFAE" wp14:editId="626835A6">
                  <wp:extent cx="205740" cy="99060"/>
                  <wp:effectExtent l="0" t="0" r="3810" b="0"/>
                  <wp:docPr id="289" name="obrázek 289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6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6D31DBF" wp14:editId="74AC8EDF">
            <wp:extent cx="5105400" cy="1691640"/>
            <wp:effectExtent l="0" t="0" r="0" b="3810"/>
            <wp:docPr id="291" name="obrázek 291" descr="tautologies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tautologies_ex4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Yes, the statement ~(x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C28DDAA" wp14:editId="74E0E76F">
            <wp:extent cx="152400" cy="137160"/>
            <wp:effectExtent l="0" t="0" r="0" b="0"/>
            <wp:docPr id="292" name="obrázek 292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6CC7BDB" wp14:editId="4EB179E2">
            <wp:extent cx="228600" cy="83820"/>
            <wp:effectExtent l="0" t="0" r="0" b="0"/>
            <wp:docPr id="293" name="obrázek 293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(~x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DB843C5" wp14:editId="7B2C8F88">
            <wp:extent cx="152400" cy="137160"/>
            <wp:effectExtent l="0" t="0" r="0" b="0"/>
            <wp:docPr id="294" name="obrázek 294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~y) is a tautology since its truth values are {T, T, T, T}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28"/>
        <w:gridCol w:w="328"/>
        <w:gridCol w:w="558"/>
        <w:gridCol w:w="848"/>
        <w:gridCol w:w="818"/>
        <w:gridCol w:w="210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~x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10CB3C8" wp14:editId="28F48E82">
                  <wp:extent cx="152400" cy="137160"/>
                  <wp:effectExtent l="0" t="0" r="0" b="0"/>
                  <wp:docPr id="295" name="obrázek 295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~(x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F59E9FB" wp14:editId="12781038">
                  <wp:extent cx="152400" cy="137160"/>
                  <wp:effectExtent l="0" t="0" r="0" b="0"/>
                  <wp:docPr id="296" name="obrázek 296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y)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772125B" wp14:editId="628BB5E0">
                  <wp:extent cx="152400" cy="137160"/>
                  <wp:effectExtent l="0" t="0" r="0" b="0"/>
                  <wp:docPr id="297" name="obrázek 297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~(x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E371488" wp14:editId="011FDB2A">
                  <wp:extent cx="152400" cy="137160"/>
                  <wp:effectExtent l="0" t="0" r="0" b="0"/>
                  <wp:docPr id="298" name="obrázek 298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21B9FC3" wp14:editId="041A2C25">
                  <wp:extent cx="228600" cy="83820"/>
                  <wp:effectExtent l="0" t="0" r="0" b="0"/>
                  <wp:docPr id="299" name="obrázek 299" descr="biconditional_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biconditional_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(~x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8CCED82" wp14:editId="632F2F98">
                  <wp:extent cx="152400" cy="137160"/>
                  <wp:effectExtent l="0" t="0" r="0" b="0"/>
                  <wp:docPr id="300" name="obrázek 300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~y)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7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46B351B9" wp14:editId="6C7D0E2E">
            <wp:extent cx="5105400" cy="1836420"/>
            <wp:effectExtent l="0" t="0" r="0" b="0"/>
            <wp:docPr id="302" name="obrázek 302" descr="tautologies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tautologies_ex5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 conjunction is true when both parts are true. Since a statement and its negation have opposite truth values, the conjunction of a statement and its negation could never be true.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8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49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Lesson on Equivalence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2134B18" wp14:editId="33F55C82">
            <wp:extent cx="5105400" cy="1851660"/>
            <wp:effectExtent l="0" t="0" r="0" b="0"/>
            <wp:docPr id="304" name="obrázek 304" descr="equivalence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equivalence_ex1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truth values of 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934AB57" wp14:editId="63C16AE7">
            <wp:extent cx="152400" cy="137160"/>
            <wp:effectExtent l="0" t="0" r="0" b="0"/>
            <wp:docPr id="305" name="obrázek 305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~q)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49DF75C" wp14:editId="48CA8498">
            <wp:extent cx="205740" cy="99060"/>
            <wp:effectExtent l="0" t="0" r="3810" b="0"/>
            <wp:docPr id="306" name="obrázek 306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~p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are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{T, F, T, T}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328"/>
        <w:gridCol w:w="328"/>
        <w:gridCol w:w="688"/>
        <w:gridCol w:w="142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B27343A" wp14:editId="1BD2B725">
                  <wp:extent cx="152400" cy="137160"/>
                  <wp:effectExtent l="0" t="0" r="0" b="0"/>
                  <wp:docPr id="307" name="obrázek 307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A0B6A90" wp14:editId="21C22BC9">
                  <wp:extent cx="152400" cy="137160"/>
                  <wp:effectExtent l="0" t="0" r="0" b="0"/>
                  <wp:docPr id="308" name="obrázek 308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303F9D1" wp14:editId="25D2DE6B">
                  <wp:extent cx="205740" cy="99060"/>
                  <wp:effectExtent l="0" t="0" r="3810" b="0"/>
                  <wp:docPr id="309" name="obrázek 309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59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6DCD4263" wp14:editId="1EC5F56E">
            <wp:extent cx="5113020" cy="1828800"/>
            <wp:effectExtent l="0" t="0" r="0" b="0"/>
            <wp:docPr id="311" name="obrázek 311" descr="equivalence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equivalence_ex2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 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678CE84" wp14:editId="66B43BC4">
            <wp:extent cx="205740" cy="99060"/>
            <wp:effectExtent l="0" t="0" r="3810" b="0"/>
            <wp:docPr id="312" name="obrázek 312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 is logically equivalent to the statement 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3979637" wp14:editId="0994BA9D">
            <wp:extent cx="152400" cy="137160"/>
            <wp:effectExtent l="0" t="0" r="0" b="0"/>
            <wp:docPr id="313" name="obrázek 313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~q)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96A83FD" wp14:editId="02FFC9E9">
            <wp:extent cx="205740" cy="99060"/>
            <wp:effectExtent l="0" t="0" r="3810" b="0"/>
            <wp:docPr id="314" name="obrázek 314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~p, since they both have the same truth values,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8"/>
        <w:gridCol w:w="225"/>
        <w:gridCol w:w="648"/>
        <w:gridCol w:w="142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465649BE" wp14:editId="42D02C86">
                  <wp:extent cx="205740" cy="99060"/>
                  <wp:effectExtent l="0" t="0" r="3810" b="0"/>
                  <wp:docPr id="315" name="obrázek 315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757C6C7" wp14:editId="51DBC747">
                  <wp:extent cx="152400" cy="137160"/>
                  <wp:effectExtent l="0" t="0" r="0" b="0"/>
                  <wp:docPr id="316" name="obrázek 316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~q)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D71A871" wp14:editId="2131C1AF">
                  <wp:extent cx="205740" cy="99060"/>
                  <wp:effectExtent l="0" t="0" r="3810" b="0"/>
                  <wp:docPr id="317" name="obrázek 317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~p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0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2BE6C81" wp14:editId="287502F7">
            <wp:extent cx="5113020" cy="1706880"/>
            <wp:effectExtent l="0" t="0" r="0" b="7620"/>
            <wp:docPr id="319" name="obrázek 319" descr="equivalence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equivalence_ex3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 q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E5558A4" wp14:editId="1EDAE197">
            <wp:extent cx="205740" cy="99060"/>
            <wp:effectExtent l="0" t="0" r="3810" b="0"/>
            <wp:docPr id="320" name="obrázek 320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p is logically equivalent to the statement q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B368C3B" wp14:editId="2DC502D4">
            <wp:extent cx="205740" cy="99060"/>
            <wp:effectExtent l="0" t="0" r="3810" b="0"/>
            <wp:docPr id="321" name="obrázek 321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6AE88A0" wp14:editId="6987EB26">
            <wp:extent cx="152400" cy="137160"/>
            <wp:effectExtent l="0" t="0" r="0" b="0"/>
            <wp:docPr id="322" name="obrázek 322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q) since they both have the same truth values,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8"/>
        <w:gridCol w:w="225"/>
        <w:gridCol w:w="558"/>
        <w:gridCol w:w="1168"/>
        <w:gridCol w:w="648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0BC501E" wp14:editId="011068F4">
                  <wp:extent cx="152400" cy="137160"/>
                  <wp:effectExtent l="0" t="0" r="0" b="0"/>
                  <wp:docPr id="323" name="obrázek 323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35A819D" wp14:editId="507A016F">
                  <wp:extent cx="205740" cy="99060"/>
                  <wp:effectExtent l="0" t="0" r="3810" b="0"/>
                  <wp:docPr id="324" name="obrázek 324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(p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22B4166" wp14:editId="2B0BAF1D">
                  <wp:extent cx="152400" cy="137160"/>
                  <wp:effectExtent l="0" t="0" r="0" b="0"/>
                  <wp:docPr id="325" name="obrázek 325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q)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078A5F7" wp14:editId="1A5637E7">
                  <wp:extent cx="205740" cy="99060"/>
                  <wp:effectExtent l="0" t="0" r="3810" b="0"/>
                  <wp:docPr id="326" name="obrázek 326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1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63FF2A81" wp14:editId="7F2683B6">
            <wp:extent cx="5097780" cy="1691640"/>
            <wp:effectExtent l="0" t="0" r="7620" b="3810"/>
            <wp:docPr id="328" name="obrázek 328" descr="equivalence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equivalence_ex4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 (a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F0E7CEA" wp14:editId="0E2C9B00">
            <wp:extent cx="152400" cy="137160"/>
            <wp:effectExtent l="0" t="0" r="0" b="0"/>
            <wp:docPr id="329" name="obrázek 329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9DB05FB" wp14:editId="53308B01">
            <wp:extent cx="205740" cy="99060"/>
            <wp:effectExtent l="0" t="0" r="3810" b="0"/>
            <wp:docPr id="330" name="obrázek 330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 is logically equivalent to the statement 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2815A61" wp14:editId="68FA1E2A">
            <wp:extent cx="205740" cy="99060"/>
            <wp:effectExtent l="0" t="0" r="3810" b="0"/>
            <wp:docPr id="331" name="obrázek 331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(a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775202B" wp14:editId="0B49CF3E">
            <wp:extent cx="152400" cy="137160"/>
            <wp:effectExtent l="0" t="0" r="0" b="0"/>
            <wp:docPr id="332" name="obrázek 332" descr="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or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b) since they both have the same truth values, as shown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45"/>
        <w:gridCol w:w="545"/>
        <w:gridCol w:w="1155"/>
        <w:gridCol w:w="1141"/>
      </w:tblGrid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35FDECD" wp14:editId="319B7119">
                  <wp:extent cx="152400" cy="137160"/>
                  <wp:effectExtent l="0" t="0" r="0" b="0"/>
                  <wp:docPr id="333" name="obrázek 333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FF31566" wp14:editId="5F7CB169">
                  <wp:extent cx="152400" cy="137160"/>
                  <wp:effectExtent l="0" t="0" r="0" b="0"/>
                  <wp:docPr id="334" name="obrázek 334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(a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B88A2FF" wp14:editId="5E3B45CA">
                  <wp:extent cx="152400" cy="137160"/>
                  <wp:effectExtent l="0" t="0" r="0" b="0"/>
                  <wp:docPr id="335" name="obrázek 335" descr="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b)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43E212A3" wp14:editId="62812F05">
                  <wp:extent cx="205740" cy="99060"/>
                  <wp:effectExtent l="0" t="0" r="3810" b="0"/>
                  <wp:docPr id="336" name="obrázek 336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2F1D6BF" wp14:editId="2A4B690B">
                  <wp:extent cx="205740" cy="99060"/>
                  <wp:effectExtent l="0" t="0" r="3810" b="0"/>
                  <wp:docPr id="337" name="obrázek 337" descr="condition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condition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(a</w:t>
            </w:r>
            <w:r w:rsidRPr="00B81B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2C84DEE" wp14:editId="6779BA3D">
                  <wp:extent cx="152400" cy="137160"/>
                  <wp:effectExtent l="0" t="0" r="0" b="0"/>
                  <wp:docPr id="338" name="obrázek 338" descr="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B1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b)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  <w:tr w:rsidR="00B81B17" w:rsidRPr="00B81B17" w:rsidTr="00B81B17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B81B17" w:rsidRPr="00B81B17" w:rsidRDefault="00B81B17" w:rsidP="00B81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B81B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</w:t>
            </w:r>
          </w:p>
        </w:tc>
      </w:tr>
    </w:tbl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2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16B1048" wp14:editId="46CB104F">
            <wp:extent cx="5120640" cy="1981200"/>
            <wp:effectExtent l="0" t="0" r="3810" b="0"/>
            <wp:docPr id="340" name="obrázek 340" descr="equivalence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equivalence_ex5.jp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Equivalent statements have the same truth values. Therefore, x and y satisfy the definition of a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biconditional..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Thus, the statements listed in choice 1 and choice 3 are true. The biconditional of two equivalent statements is a tautology. Therefore, the statement listed in choice 2 is true.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3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val="en-GB" w:eastAsia="cs-CZ"/>
        </w:rPr>
      </w:pPr>
      <w:hyperlink r:id="rId55" w:history="1">
        <w:r w:rsidRPr="00B81B17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val="en-GB" w:eastAsia="cs-CZ"/>
          </w:rPr>
          <w:t>Practice Exercises</w:t>
        </w:r>
      </w:hyperlink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60A0A3DA" wp14:editId="0BEC8A6A">
            <wp:extent cx="2331720" cy="1455420"/>
            <wp:effectExtent l="0" t="0" r="0" b="0"/>
            <wp:docPr id="342" name="obrázek 342" descr="practice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practice_ex1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This truth table shows the truth values for the negation of p, and for the conjunction, disjunction and conditional of statements p and q.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4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4F0FBB6" wp14:editId="519855F9">
            <wp:extent cx="2514600" cy="1432560"/>
            <wp:effectExtent l="0" t="0" r="0" b="0"/>
            <wp:docPr id="344" name="obrázek 344" descr="practice_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practice_ex2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This truth table shows the truth values for the compound statement 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BF546DD" wp14:editId="54C57A9A">
            <wp:extent cx="152400" cy="137160"/>
            <wp:effectExtent l="0" t="0" r="0" b="0"/>
            <wp:docPr id="345" name="obrázek 345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BAC6CA4" wp14:editId="37444C33">
            <wp:extent cx="205740" cy="99060"/>
            <wp:effectExtent l="0" t="0" r="3810" b="0"/>
            <wp:docPr id="346" name="obrázek 346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~q.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5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364587C" wp14:editId="7B4C8965">
            <wp:extent cx="3078480" cy="1470660"/>
            <wp:effectExtent l="0" t="0" r="7620" b="0"/>
            <wp:docPr id="348" name="obrázek 348" descr="practice_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practice_ex3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This truth table shows the truth values of various compound statements involving x and y.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6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59D3BFED" wp14:editId="68201118">
            <wp:extent cx="4290060" cy="1836420"/>
            <wp:effectExtent l="0" t="0" r="0" b="0"/>
            <wp:docPr id="350" name="obrázek 350" descr="practice_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practice_ex4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conditional statements in problem 3 are 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B76BD7E" wp14:editId="09BD5CAB">
            <wp:extent cx="205740" cy="99060"/>
            <wp:effectExtent l="0" t="0" r="3810" b="0"/>
            <wp:docPr id="351" name="obrázek 351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 and y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05504ED0" wp14:editId="3111E7A6">
            <wp:extent cx="205740" cy="99060"/>
            <wp:effectExtent l="0" t="0" r="3810" b="0"/>
            <wp:docPr id="352" name="obrázek 352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x.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7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45416F6" wp14:editId="42360CB4">
            <wp:extent cx="4396740" cy="1836420"/>
            <wp:effectExtent l="0" t="0" r="3810" b="0"/>
            <wp:docPr id="354" name="obrázek 354" descr="practice_ex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practice_ex5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biconditional statement from problem 3 is x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4901AFD0" wp14:editId="1BF67F45">
            <wp:extent cx="228600" cy="83820"/>
            <wp:effectExtent l="0" t="0" r="0" b="0"/>
            <wp:docPr id="355" name="obrázek 355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y.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8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2B12C5D" wp14:editId="3F9868C3">
            <wp:extent cx="3223260" cy="1478280"/>
            <wp:effectExtent l="0" t="0" r="0" b="7620"/>
            <wp:docPr id="357" name="obrázek 357" descr="practice_e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practice_ex6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This truth table shows the truth values of various compound statements involving a and b.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69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4684FF66" wp14:editId="40581FD6">
            <wp:extent cx="5402580" cy="2026920"/>
            <wp:effectExtent l="0" t="0" r="7620" b="0"/>
            <wp:docPr id="359" name="obrázek 359" descr="practice_e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practice_ex7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 in the last column of the truth table in problem 6 is a tautology since all of its truth values are true.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70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2EBD64D" wp14:editId="41976D00">
            <wp:extent cx="3848100" cy="1470660"/>
            <wp:effectExtent l="0" t="0" r="0" b="0"/>
            <wp:docPr id="361" name="obrázek 361" descr="practice_e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practice_ex8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The truth values for the last column are all true. </w:t>
      </w:r>
      <w:proofErr w:type="gramStart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Thus</w:t>
      </w:r>
      <w:proofErr w:type="gramEnd"/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 xml:space="preserve"> the statement 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C893B96" wp14:editId="780C2002">
            <wp:extent cx="205740" cy="99060"/>
            <wp:effectExtent l="0" t="0" r="3810" b="0"/>
            <wp:docPr id="362" name="obrázek 362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~q)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7BFCDD3" wp14:editId="7B720962">
            <wp:extent cx="228600" cy="83820"/>
            <wp:effectExtent l="0" t="0" r="0" b="0"/>
            <wp:docPr id="363" name="obrázek 363" descr="biconditional_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biconditional_transp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[~(p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447D372" wp14:editId="5AD37AF2">
            <wp:extent cx="152400" cy="137160"/>
            <wp:effectExtent l="0" t="0" r="0" b="0"/>
            <wp:docPr id="364" name="obrázek 364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q)] is a tautology.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71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65150A5" wp14:editId="013E5EA6">
            <wp:extent cx="4183380" cy="1889760"/>
            <wp:effectExtent l="0" t="0" r="7620" b="0"/>
            <wp:docPr id="366" name="obrázek 366" descr="practice_ex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practice_ex9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statements 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588FC1C0" wp14:editId="62509B68">
            <wp:extent cx="205740" cy="99060"/>
            <wp:effectExtent l="0" t="0" r="3810" b="0"/>
            <wp:docPr id="367" name="obrázek 367" descr="condi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conditional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~q and ~(p</w:t>
      </w:r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E08CD9A" wp14:editId="19F42FBC">
            <wp:extent cx="152400" cy="137160"/>
            <wp:effectExtent l="0" t="0" r="0" b="0"/>
            <wp:docPr id="368" name="obrázek 368" descr="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and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q) have the same truth value. These statements are, therefore, logically equivalent.</w:t>
      </w:r>
    </w:p>
    <w:p w:rsidR="00B81B17" w:rsidRPr="00B81B17" w:rsidRDefault="00B81B17" w:rsidP="00B81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72" style="width:0;height:1.5pt" o:hralign="center" o:hrstd="t" o:hr="t" fillcolor="#a0a0a0" stroked="f"/>
        </w:pict>
      </w:r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bookmarkStart w:id="0" w:name="_GoBack"/>
      <w:r w:rsidRPr="00B81B17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lastRenderedPageBreak/>
        <w:drawing>
          <wp:inline distT="0" distB="0" distL="0" distR="0" wp14:anchorId="4E04FF9D" wp14:editId="6B2FC9D1">
            <wp:extent cx="4914900" cy="2049780"/>
            <wp:effectExtent l="0" t="0" r="0" b="7620"/>
            <wp:docPr id="370" name="obrázek 370" descr="practice_e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practice_ex10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1B17" w:rsidRPr="00B81B17" w:rsidRDefault="00B81B17" w:rsidP="00B81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B81B1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GB" w:eastAsia="cs-CZ"/>
        </w:rPr>
        <w:t>The biconditional of two equivalent statements is a tautology.</w:t>
      </w:r>
    </w:p>
    <w:p w:rsidR="00EF4003" w:rsidRPr="00B81B17" w:rsidRDefault="00EF4003">
      <w:pPr>
        <w:rPr>
          <w:lang w:val="en-GB"/>
        </w:rPr>
      </w:pPr>
    </w:p>
    <w:sectPr w:rsidR="00EF4003" w:rsidRPr="00B8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17"/>
    <w:rsid w:val="00796970"/>
    <w:rsid w:val="00AE7B34"/>
    <w:rsid w:val="00B81B17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591F"/>
  <w15:chartTrackingRefBased/>
  <w15:docId w15:val="{284D1899-5BE8-4A0B-BACA-205D3E0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5.jpeg"/><Relationship Id="rId34" Type="http://schemas.openxmlformats.org/officeDocument/2006/relationships/image" Target="media/image26.jpeg"/><Relationship Id="rId42" Type="http://schemas.openxmlformats.org/officeDocument/2006/relationships/image" Target="media/image33.jpeg"/><Relationship Id="rId47" Type="http://schemas.openxmlformats.org/officeDocument/2006/relationships/image" Target="media/image37.jpeg"/><Relationship Id="rId50" Type="http://schemas.openxmlformats.org/officeDocument/2006/relationships/image" Target="media/image39.jpeg"/><Relationship Id="rId55" Type="http://schemas.openxmlformats.org/officeDocument/2006/relationships/hyperlink" Target="https://www.mathgoodies.com/lessons/vol9/practice_unit9.html" TargetMode="External"/><Relationship Id="rId63" Type="http://schemas.openxmlformats.org/officeDocument/2006/relationships/image" Target="media/image51.jpeg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2.jpeg"/><Relationship Id="rId11" Type="http://schemas.openxmlformats.org/officeDocument/2006/relationships/image" Target="media/image6.jpeg"/><Relationship Id="rId24" Type="http://schemas.openxmlformats.org/officeDocument/2006/relationships/hyperlink" Target="https://www.mathgoodies.com/lessons/vol9/conditional.html" TargetMode="External"/><Relationship Id="rId32" Type="http://schemas.openxmlformats.org/officeDocument/2006/relationships/image" Target="media/image24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5.jpeg"/><Relationship Id="rId53" Type="http://schemas.openxmlformats.org/officeDocument/2006/relationships/image" Target="media/image42.jpeg"/><Relationship Id="rId58" Type="http://schemas.openxmlformats.org/officeDocument/2006/relationships/image" Target="media/image46.jpeg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49.jpeg"/><Relationship Id="rId19" Type="http://schemas.openxmlformats.org/officeDocument/2006/relationships/image" Target="media/image13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0.gif"/><Relationship Id="rId30" Type="http://schemas.openxmlformats.org/officeDocument/2006/relationships/image" Target="media/image23.jpeg"/><Relationship Id="rId35" Type="http://schemas.openxmlformats.org/officeDocument/2006/relationships/image" Target="media/image27.jpeg"/><Relationship Id="rId43" Type="http://schemas.openxmlformats.org/officeDocument/2006/relationships/hyperlink" Target="https://www.mathgoodies.com/lessons/vol9/tautologies.html" TargetMode="External"/><Relationship Id="rId48" Type="http://schemas.openxmlformats.org/officeDocument/2006/relationships/image" Target="media/image38.jpeg"/><Relationship Id="rId56" Type="http://schemas.openxmlformats.org/officeDocument/2006/relationships/image" Target="media/image44.jpeg"/><Relationship Id="rId64" Type="http://schemas.openxmlformats.org/officeDocument/2006/relationships/image" Target="media/image52.jpeg"/><Relationship Id="rId8" Type="http://schemas.openxmlformats.org/officeDocument/2006/relationships/image" Target="media/image4.jpeg"/><Relationship Id="rId51" Type="http://schemas.openxmlformats.org/officeDocument/2006/relationships/image" Target="media/image40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hyperlink" Target="https://www.mathgoodies.com/lessons/vol9/disjunction.html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29.gif"/><Relationship Id="rId46" Type="http://schemas.openxmlformats.org/officeDocument/2006/relationships/image" Target="media/image36.jpeg"/><Relationship Id="rId59" Type="http://schemas.openxmlformats.org/officeDocument/2006/relationships/image" Target="media/image47.jpeg"/><Relationship Id="rId67" Type="http://schemas.openxmlformats.org/officeDocument/2006/relationships/theme" Target="theme/theme1.xml"/><Relationship Id="rId20" Type="http://schemas.openxmlformats.org/officeDocument/2006/relationships/image" Target="media/image14.gif"/><Relationship Id="rId41" Type="http://schemas.openxmlformats.org/officeDocument/2006/relationships/image" Target="media/image32.jpeg"/><Relationship Id="rId54" Type="http://schemas.openxmlformats.org/officeDocument/2006/relationships/image" Target="media/image43.jpeg"/><Relationship Id="rId62" Type="http://schemas.openxmlformats.org/officeDocument/2006/relationships/image" Target="media/image5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36" Type="http://schemas.openxmlformats.org/officeDocument/2006/relationships/hyperlink" Target="https://www.mathgoodies.com/lessons/vol9/biconditional.html" TargetMode="External"/><Relationship Id="rId49" Type="http://schemas.openxmlformats.org/officeDocument/2006/relationships/hyperlink" Target="https://www.mathgoodies.com/lessons/vol9/equivalence.html" TargetMode="External"/><Relationship Id="rId57" Type="http://schemas.openxmlformats.org/officeDocument/2006/relationships/image" Target="media/image45.jpeg"/><Relationship Id="rId10" Type="http://schemas.openxmlformats.org/officeDocument/2006/relationships/hyperlink" Target="https://www.mathgoodies.com/lessons/vol9/conjunction.html" TargetMode="External"/><Relationship Id="rId31" Type="http://schemas.openxmlformats.org/officeDocument/2006/relationships/hyperlink" Target="https://www.mathgoodies.com/lessons/vol9/compound.html" TargetMode="External"/><Relationship Id="rId44" Type="http://schemas.openxmlformats.org/officeDocument/2006/relationships/image" Target="media/image34.jpeg"/><Relationship Id="rId52" Type="http://schemas.openxmlformats.org/officeDocument/2006/relationships/image" Target="media/image41.jpeg"/><Relationship Id="rId60" Type="http://schemas.openxmlformats.org/officeDocument/2006/relationships/image" Target="media/image48.jpeg"/><Relationship Id="rId65" Type="http://schemas.openxmlformats.org/officeDocument/2006/relationships/image" Target="media/image53.jpeg"/><Relationship Id="rId4" Type="http://schemas.openxmlformats.org/officeDocument/2006/relationships/hyperlink" Target="https://www.mathgoodies.com/lessons/vol9/negation.html" TargetMode="External"/><Relationship Id="rId9" Type="http://schemas.openxmlformats.org/officeDocument/2006/relationships/image" Target="media/image5.jpeg"/><Relationship Id="rId13" Type="http://schemas.openxmlformats.org/officeDocument/2006/relationships/image" Target="media/image8.gif"/><Relationship Id="rId18" Type="http://schemas.openxmlformats.org/officeDocument/2006/relationships/image" Target="media/image12.jpeg"/><Relationship Id="rId3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2023-09-22T08:02:00Z</dcterms:created>
  <dcterms:modified xsi:type="dcterms:W3CDTF">2023-09-22T08:03:00Z</dcterms:modified>
</cp:coreProperties>
</file>